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3B1">
      <w:pPr>
        <w:rPr>
          <w:b/>
        </w:rPr>
      </w:pPr>
      <w:r>
        <w:rPr>
          <w:b/>
        </w:rPr>
        <w:t>Name_____________________________________________Period_______Date_________________</w:t>
      </w:r>
    </w:p>
    <w:p w:rsidR="002033B1" w:rsidRDefault="002033B1" w:rsidP="002033B1">
      <w:pPr>
        <w:jc w:val="center"/>
        <w:rPr>
          <w:b/>
        </w:rPr>
      </w:pPr>
      <w:r>
        <w:rPr>
          <w:b/>
        </w:rPr>
        <w:t>Chapter 17.2 &amp; 17.3 Homework</w:t>
      </w: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heat and temperature?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we get all of our energy from on Earth?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three mechanisms of energy transfer?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Through which mechanism do we get most of our energy transfers? The least?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conduction?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convection?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radiation?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special about radiation in comparison with conduction and convection?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four laws governing radiation?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three things that can happen to solar radiation?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What is reflection?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scattering?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percentage of solar radiation is absorbed by Earth’s surface?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greenhouse effect?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temperature control?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being on land or water affect temperature?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altitude affect temperature?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mountains affect temperature?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the direction of wind affect temperature?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albedo</w:t>
      </w:r>
      <w:proofErr w:type="spellEnd"/>
      <w:r>
        <w:rPr>
          <w:b/>
        </w:rPr>
        <w:t>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significance of </w:t>
      </w:r>
      <w:proofErr w:type="spellStart"/>
      <w:r>
        <w:rPr>
          <w:b/>
        </w:rPr>
        <w:t>albedo</w:t>
      </w:r>
      <w:proofErr w:type="spellEnd"/>
      <w:r>
        <w:rPr>
          <w:b/>
        </w:rPr>
        <w:t>?</w:t>
      </w: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rPr>
          <w:b/>
        </w:rPr>
      </w:pPr>
    </w:p>
    <w:p w:rsidR="002033B1" w:rsidRDefault="002033B1" w:rsidP="00203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an isotherm?</w:t>
      </w:r>
    </w:p>
    <w:p w:rsidR="002033B1" w:rsidRPr="002033B1" w:rsidRDefault="002033B1" w:rsidP="002033B1">
      <w:pPr>
        <w:rPr>
          <w:b/>
        </w:rPr>
      </w:pPr>
    </w:p>
    <w:p w:rsidR="002033B1" w:rsidRPr="002033B1" w:rsidRDefault="002033B1" w:rsidP="002033B1">
      <w:pPr>
        <w:pStyle w:val="ListParagraph"/>
        <w:rPr>
          <w:b/>
        </w:rPr>
      </w:pPr>
    </w:p>
    <w:sectPr w:rsidR="002033B1" w:rsidRPr="0020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44A2"/>
    <w:multiLevelType w:val="hybridMultilevel"/>
    <w:tmpl w:val="C770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2033B1"/>
    <w:rsid w:val="0020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2011-04-06T21:48:00Z</dcterms:created>
  <dcterms:modified xsi:type="dcterms:W3CDTF">2011-04-06T21:57:00Z</dcterms:modified>
</cp:coreProperties>
</file>